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37" w:rsidRDefault="001017DD" w:rsidP="006112E7">
      <w:pPr>
        <w:tabs>
          <w:tab w:val="center" w:pos="720"/>
          <w:tab w:val="center" w:pos="2160"/>
          <w:tab w:val="center" w:pos="4464"/>
        </w:tabs>
        <w:spacing w:after="218"/>
        <w:ind w:left="0" w:firstLine="0"/>
        <w:jc w:val="center"/>
      </w:pPr>
      <w:r>
        <w:rPr>
          <w:sz w:val="32"/>
        </w:rPr>
        <w:t>Buena Vista County Fair</w:t>
      </w:r>
    </w:p>
    <w:p w:rsidR="00F02E37" w:rsidRDefault="001017DD" w:rsidP="006112E7">
      <w:pPr>
        <w:spacing w:after="131" w:line="259" w:lineRule="auto"/>
        <w:ind w:left="450" w:right="620"/>
        <w:jc w:val="center"/>
      </w:pPr>
      <w:r>
        <w:rPr>
          <w:sz w:val="32"/>
        </w:rPr>
        <w:t>Queen Contest</w:t>
      </w:r>
    </w:p>
    <w:p w:rsidR="00F02E37" w:rsidRDefault="001017DD">
      <w:pPr>
        <w:spacing w:after="218" w:line="259" w:lineRule="auto"/>
        <w:ind w:left="0" w:firstLine="0"/>
      </w:pPr>
      <w:r>
        <w:rPr>
          <w:b w:val="0"/>
        </w:rPr>
        <w:t xml:space="preserve"> </w:t>
      </w:r>
    </w:p>
    <w:p w:rsidR="00F02E37" w:rsidRDefault="001017DD">
      <w:pPr>
        <w:spacing w:after="206" w:line="270" w:lineRule="auto"/>
      </w:pPr>
      <w:r>
        <w:rPr>
          <w:b w:val="0"/>
        </w:rPr>
        <w:t xml:space="preserve">Dear Contestant, </w:t>
      </w:r>
    </w:p>
    <w:p w:rsidR="00F02E37" w:rsidRDefault="001017DD">
      <w:pPr>
        <w:spacing w:after="202" w:line="270" w:lineRule="auto"/>
        <w:ind w:left="0" w:firstLine="720"/>
      </w:pPr>
      <w:r>
        <w:rPr>
          <w:b w:val="0"/>
        </w:rPr>
        <w:t>Thank you for your interest in the 201</w:t>
      </w:r>
      <w:r w:rsidR="006112E7">
        <w:rPr>
          <w:b w:val="0"/>
        </w:rPr>
        <w:t>7</w:t>
      </w:r>
      <w:r>
        <w:rPr>
          <w:b w:val="0"/>
        </w:rPr>
        <w:t xml:space="preserve"> Buena Vista County Fair Queen Contest.  The enclosed information will provide you with a general understanding of the qualifications and expectations of contestants, as well as specific details about the event. </w:t>
      </w:r>
    </w:p>
    <w:p w:rsidR="00F02E37" w:rsidRDefault="001017DD">
      <w:pPr>
        <w:spacing w:after="204" w:line="270" w:lineRule="auto"/>
      </w:pPr>
      <w:r>
        <w:rPr>
          <w:b w:val="0"/>
        </w:rPr>
        <w:t>Being selected as part of the Buena Vista County Fair Royalty should be considered a privilege and an honor.  It is a serious commitment of time, not only the week of the fair, but throughout your year</w:t>
      </w:r>
      <w:r w:rsidR="006112E7">
        <w:rPr>
          <w:b w:val="0"/>
        </w:rPr>
        <w:t xml:space="preserve"> </w:t>
      </w:r>
      <w:r>
        <w:rPr>
          <w:b w:val="0"/>
        </w:rPr>
        <w:t xml:space="preserve">long reign at various special events and parades. </w:t>
      </w:r>
    </w:p>
    <w:p w:rsidR="00F02E37" w:rsidRDefault="001017DD">
      <w:pPr>
        <w:spacing w:after="253"/>
        <w:ind w:left="-5"/>
      </w:pPr>
      <w:r>
        <w:t xml:space="preserve">State and County Qualifications </w:t>
      </w:r>
    </w:p>
    <w:p w:rsidR="00F02E37" w:rsidRDefault="001017DD">
      <w:pPr>
        <w:numPr>
          <w:ilvl w:val="0"/>
          <w:numId w:val="1"/>
        </w:numPr>
        <w:spacing w:after="47" w:line="270" w:lineRule="auto"/>
        <w:ind w:hanging="360"/>
      </w:pPr>
      <w:r>
        <w:rPr>
          <w:b w:val="0"/>
        </w:rPr>
        <w:t>Each contestant must be at least 16 years of age and not more than 21 years of age on August 1</w:t>
      </w:r>
      <w:r w:rsidR="006112E7">
        <w:rPr>
          <w:b w:val="0"/>
        </w:rPr>
        <w:t>0, 2017</w:t>
      </w:r>
      <w:r>
        <w:rPr>
          <w:b w:val="0"/>
        </w:rPr>
        <w:t xml:space="preserve"> (First day of the Iowa State Fair.) </w:t>
      </w:r>
    </w:p>
    <w:p w:rsidR="00F02E37" w:rsidRDefault="001017DD">
      <w:pPr>
        <w:numPr>
          <w:ilvl w:val="0"/>
          <w:numId w:val="1"/>
        </w:numPr>
        <w:spacing w:after="47" w:line="270" w:lineRule="auto"/>
        <w:ind w:hanging="360"/>
      </w:pPr>
      <w:r>
        <w:rPr>
          <w:b w:val="0"/>
        </w:rPr>
        <w:t xml:space="preserve">The contestant must never have been married or have children. </w:t>
      </w:r>
    </w:p>
    <w:p w:rsidR="00F02E37" w:rsidRDefault="001017DD">
      <w:pPr>
        <w:numPr>
          <w:ilvl w:val="0"/>
          <w:numId w:val="1"/>
        </w:numPr>
        <w:spacing w:after="27" w:line="270" w:lineRule="auto"/>
        <w:ind w:hanging="360"/>
      </w:pPr>
      <w:r>
        <w:rPr>
          <w:b w:val="0"/>
        </w:rPr>
        <w:t xml:space="preserve">The County fair queen must reside in the county she represents. </w:t>
      </w:r>
    </w:p>
    <w:p w:rsidR="00F02E37" w:rsidRDefault="001017DD">
      <w:pPr>
        <w:numPr>
          <w:ilvl w:val="0"/>
          <w:numId w:val="1"/>
        </w:numPr>
        <w:spacing w:after="47" w:line="270" w:lineRule="auto"/>
        <w:ind w:hanging="360"/>
      </w:pPr>
      <w:r>
        <w:rPr>
          <w:b w:val="0"/>
        </w:rPr>
        <w:t xml:space="preserve">Contestants must be a resident of Iowa </w:t>
      </w:r>
    </w:p>
    <w:p w:rsidR="00F02E37" w:rsidRDefault="001017DD">
      <w:pPr>
        <w:numPr>
          <w:ilvl w:val="0"/>
          <w:numId w:val="1"/>
        </w:numPr>
        <w:spacing w:after="47" w:line="270" w:lineRule="auto"/>
        <w:ind w:hanging="360"/>
      </w:pPr>
      <w:r>
        <w:rPr>
          <w:b w:val="0"/>
        </w:rPr>
        <w:t xml:space="preserve">Each contestant must be an active member of at least one service organization in her community such as a church group; Girl Scouts, 4-H, FFA, etc.  (Eligibility is not limited to 4-H membership.) </w:t>
      </w:r>
    </w:p>
    <w:p w:rsidR="00F02E37" w:rsidRDefault="001017DD">
      <w:pPr>
        <w:numPr>
          <w:ilvl w:val="0"/>
          <w:numId w:val="1"/>
        </w:numPr>
        <w:spacing w:after="27" w:line="270" w:lineRule="auto"/>
        <w:ind w:hanging="360"/>
      </w:pPr>
      <w:r>
        <w:rPr>
          <w:b w:val="0"/>
        </w:rPr>
        <w:t xml:space="preserve">No professional model is eligible for the Queen Contest.   </w:t>
      </w:r>
    </w:p>
    <w:p w:rsidR="00F02E37" w:rsidRDefault="001017DD">
      <w:pPr>
        <w:numPr>
          <w:ilvl w:val="0"/>
          <w:numId w:val="1"/>
        </w:numPr>
        <w:spacing w:after="47" w:line="270" w:lineRule="auto"/>
        <w:ind w:hanging="360"/>
      </w:pPr>
      <w:r>
        <w:rPr>
          <w:b w:val="0"/>
        </w:rPr>
        <w:t xml:space="preserve">Any contestant who has competed at State Fair Finals may not compete again. </w:t>
      </w:r>
    </w:p>
    <w:p w:rsidR="00F02E37" w:rsidRDefault="001017DD">
      <w:pPr>
        <w:numPr>
          <w:ilvl w:val="0"/>
          <w:numId w:val="1"/>
        </w:numPr>
        <w:spacing w:after="47" w:line="270" w:lineRule="auto"/>
        <w:ind w:hanging="360"/>
      </w:pPr>
      <w:r>
        <w:rPr>
          <w:b w:val="0"/>
        </w:rPr>
        <w:t xml:space="preserve">Queen contestants should be available to represent the fair at all activities designated by the Buena Vista County Fair Queen Committee and the board must approve anything endorsed by the queen. </w:t>
      </w:r>
    </w:p>
    <w:p w:rsidR="00F02E37" w:rsidRDefault="001017DD">
      <w:pPr>
        <w:numPr>
          <w:ilvl w:val="0"/>
          <w:numId w:val="1"/>
        </w:numPr>
        <w:spacing w:after="47" w:line="270" w:lineRule="auto"/>
        <w:ind w:hanging="360"/>
      </w:pPr>
      <w:r>
        <w:rPr>
          <w:b w:val="0"/>
        </w:rPr>
        <w:t xml:space="preserve">The Fair Queen Committee reserve the right to change the forgoing rules and regulations at any time deemed expedient. </w:t>
      </w:r>
    </w:p>
    <w:p w:rsidR="00F02E37" w:rsidRDefault="001017DD">
      <w:pPr>
        <w:numPr>
          <w:ilvl w:val="0"/>
          <w:numId w:val="1"/>
        </w:numPr>
        <w:spacing w:after="47" w:line="270" w:lineRule="auto"/>
        <w:ind w:hanging="360"/>
      </w:pPr>
      <w:r>
        <w:rPr>
          <w:b w:val="0"/>
        </w:rPr>
        <w:t xml:space="preserve">Queen contestants will be judged on personality, poise, attitude, and leadership in the community. </w:t>
      </w:r>
    </w:p>
    <w:p w:rsidR="00F02E37" w:rsidRDefault="001017DD">
      <w:pPr>
        <w:numPr>
          <w:ilvl w:val="0"/>
          <w:numId w:val="1"/>
        </w:numPr>
        <w:spacing w:after="201" w:line="270" w:lineRule="auto"/>
        <w:ind w:hanging="360"/>
      </w:pPr>
      <w:r>
        <w:rPr>
          <w:rFonts w:ascii="Arial" w:eastAsia="Arial" w:hAnsi="Arial" w:cs="Arial"/>
        </w:rPr>
        <w:t xml:space="preserve">If </w:t>
      </w:r>
      <w:r>
        <w:rPr>
          <w:rFonts w:ascii="Cambria" w:eastAsia="Cambria" w:hAnsi="Cambria" w:cs="Cambria"/>
        </w:rPr>
        <w:t>chosen Iowa State Fair Queen, the winner will need to be available for the run of the Iowa State Fair – through August 20</w:t>
      </w:r>
      <w:r>
        <w:rPr>
          <w:rFonts w:ascii="Arial" w:eastAsia="Arial" w:hAnsi="Arial" w:cs="Arial"/>
        </w:rPr>
        <w:t xml:space="preserve">. </w:t>
      </w:r>
      <w:r>
        <w:rPr>
          <w:b w:val="0"/>
        </w:rPr>
        <w:t xml:space="preserve">At State Fair, you will need to focus on your Queen judging, they are no longer wanting girls to show for 4-H or ask for personal time.  (Call me if you have questions about this.) </w:t>
      </w:r>
    </w:p>
    <w:p w:rsidR="00F02E37" w:rsidRDefault="001017DD">
      <w:pPr>
        <w:ind w:left="2170"/>
      </w:pPr>
      <w:r>
        <w:t xml:space="preserve">If the queen fails to effectively represent the Buena Vista County Fair, she will be asked to return all prizes won and relinquish her title. </w:t>
      </w:r>
    </w:p>
    <w:p w:rsidR="00F02E37" w:rsidRDefault="001017DD">
      <w:pPr>
        <w:pStyle w:val="Heading1"/>
        <w:tabs>
          <w:tab w:val="center" w:pos="1358"/>
          <w:tab w:val="center" w:pos="2689"/>
        </w:tabs>
        <w:ind w:left="0"/>
      </w:pPr>
      <w:r>
        <w:rPr>
          <w:b w:val="0"/>
          <w:sz w:val="22"/>
        </w:rPr>
        <w:tab/>
      </w:r>
      <w:r>
        <w:t xml:space="preserve">Expectations </w:t>
      </w:r>
      <w:r>
        <w:tab/>
        <w:t xml:space="preserve"> </w:t>
      </w:r>
    </w:p>
    <w:p w:rsidR="00F02E37" w:rsidRDefault="001017DD">
      <w:pPr>
        <w:numPr>
          <w:ilvl w:val="0"/>
          <w:numId w:val="2"/>
        </w:numPr>
        <w:spacing w:after="47" w:line="270" w:lineRule="auto"/>
        <w:ind w:hanging="360"/>
      </w:pPr>
      <w:r>
        <w:rPr>
          <w:b w:val="0"/>
        </w:rPr>
        <w:t>The Buena Vista County Fair Queen must be able to represent Buena Vista County at the Iowa State Fair Contest August 10</w:t>
      </w:r>
      <w:r>
        <w:rPr>
          <w:b w:val="0"/>
          <w:vertAlign w:val="superscript"/>
        </w:rPr>
        <w:t>th</w:t>
      </w:r>
      <w:r>
        <w:rPr>
          <w:b w:val="0"/>
        </w:rPr>
        <w:t xml:space="preserve">, 2017 through the time of the crowning Saturday evening, August 20, 2017 at 7pm.  </w:t>
      </w:r>
    </w:p>
    <w:p w:rsidR="00F02E37" w:rsidRDefault="001017DD">
      <w:pPr>
        <w:numPr>
          <w:ilvl w:val="0"/>
          <w:numId w:val="2"/>
        </w:numPr>
        <w:spacing w:after="43" w:line="266" w:lineRule="auto"/>
        <w:ind w:hanging="360"/>
      </w:pPr>
      <w:r>
        <w:rPr>
          <w:b w:val="0"/>
        </w:rPr>
        <w:t xml:space="preserve">It is the responsibility of each contestant to make arrangements for transportation to and from Des Moines.  Accommodations will be made for the county queen only. </w:t>
      </w:r>
    </w:p>
    <w:p w:rsidR="00F02E37" w:rsidRDefault="001017DD">
      <w:pPr>
        <w:numPr>
          <w:ilvl w:val="0"/>
          <w:numId w:val="2"/>
        </w:numPr>
        <w:spacing w:after="83" w:line="270" w:lineRule="auto"/>
        <w:ind w:hanging="360"/>
      </w:pPr>
      <w:r>
        <w:rPr>
          <w:b w:val="0"/>
        </w:rPr>
        <w:t>The queen is expected to attend each day of the Buena Vista County Fair, July 19</w:t>
      </w:r>
      <w:r>
        <w:rPr>
          <w:b w:val="0"/>
          <w:vertAlign w:val="superscript"/>
        </w:rPr>
        <w:t>th</w:t>
      </w:r>
      <w:r>
        <w:rPr>
          <w:b w:val="0"/>
        </w:rPr>
        <w:t>-July 23</w:t>
      </w:r>
      <w:r>
        <w:rPr>
          <w:b w:val="0"/>
          <w:vertAlign w:val="superscript"/>
        </w:rPr>
        <w:t>th</w:t>
      </w:r>
      <w:r>
        <w:rPr>
          <w:b w:val="0"/>
        </w:rPr>
        <w:t xml:space="preserve">, 2017.  The winner will hand out ribbons and trophies at various events at the fair. </w:t>
      </w:r>
    </w:p>
    <w:p w:rsidR="00F02E37" w:rsidRDefault="001017DD">
      <w:pPr>
        <w:numPr>
          <w:ilvl w:val="0"/>
          <w:numId w:val="2"/>
        </w:numPr>
        <w:spacing w:after="47" w:line="270" w:lineRule="auto"/>
        <w:ind w:hanging="360"/>
      </w:pPr>
      <w:r>
        <w:rPr>
          <w:b w:val="0"/>
        </w:rPr>
        <w:lastRenderedPageBreak/>
        <w:t xml:space="preserve">The queen will also be introduced each night at the Grand Stand events. </w:t>
      </w:r>
    </w:p>
    <w:p w:rsidR="00F02E37" w:rsidRDefault="001017DD">
      <w:pPr>
        <w:numPr>
          <w:ilvl w:val="0"/>
          <w:numId w:val="2"/>
        </w:numPr>
        <w:spacing w:after="47" w:line="270" w:lineRule="auto"/>
        <w:ind w:hanging="360"/>
      </w:pPr>
      <w:r>
        <w:rPr>
          <w:b w:val="0"/>
        </w:rPr>
        <w:t xml:space="preserve">Winners are also expected to represent the Buena Vista County Fair in parades and other various events throughout the year.   </w:t>
      </w:r>
    </w:p>
    <w:p w:rsidR="00F02E37" w:rsidRDefault="001017DD">
      <w:pPr>
        <w:numPr>
          <w:ilvl w:val="0"/>
          <w:numId w:val="2"/>
        </w:numPr>
        <w:spacing w:after="8" w:line="270" w:lineRule="auto"/>
        <w:ind w:hanging="360"/>
      </w:pPr>
      <w:r>
        <w:rPr>
          <w:b w:val="0"/>
        </w:rPr>
        <w:t xml:space="preserve">If you are in 4-H and show at the fair, please let the Queen Committee know ahead what events so prior arrangements can be made to your schedule. </w:t>
      </w:r>
    </w:p>
    <w:p w:rsidR="00F02E37" w:rsidRDefault="001017DD">
      <w:pPr>
        <w:spacing w:after="218" w:line="259" w:lineRule="auto"/>
        <w:ind w:left="1440" w:firstLine="0"/>
      </w:pPr>
      <w:r>
        <w:rPr>
          <w:b w:val="0"/>
        </w:rPr>
        <w:t xml:space="preserve"> </w:t>
      </w:r>
    </w:p>
    <w:p w:rsidR="00F02E37" w:rsidRDefault="001017DD">
      <w:pPr>
        <w:spacing w:after="240"/>
        <w:ind w:left="-5"/>
      </w:pPr>
      <w:r>
        <w:t xml:space="preserve">These are the Parades Required.  You can go to others if you wish: </w:t>
      </w:r>
    </w:p>
    <w:p w:rsidR="00F02E37" w:rsidRDefault="001017DD">
      <w:pPr>
        <w:numPr>
          <w:ilvl w:val="0"/>
          <w:numId w:val="3"/>
        </w:numPr>
        <w:spacing w:after="47" w:line="270" w:lineRule="auto"/>
        <w:ind w:hanging="360"/>
      </w:pPr>
      <w:r>
        <w:rPr>
          <w:b w:val="0"/>
        </w:rPr>
        <w:t xml:space="preserve">Star Spangled Spectacular Parade </w:t>
      </w:r>
    </w:p>
    <w:p w:rsidR="00F02E37" w:rsidRDefault="001017DD">
      <w:pPr>
        <w:numPr>
          <w:ilvl w:val="0"/>
          <w:numId w:val="3"/>
        </w:numPr>
        <w:spacing w:after="47" w:line="270" w:lineRule="auto"/>
        <w:ind w:hanging="360"/>
      </w:pPr>
      <w:r>
        <w:rPr>
          <w:b w:val="0"/>
        </w:rPr>
        <w:t xml:space="preserve">Cherokee Rodeo Parade </w:t>
      </w:r>
    </w:p>
    <w:p w:rsidR="00F02E37" w:rsidRDefault="001017DD">
      <w:pPr>
        <w:numPr>
          <w:ilvl w:val="0"/>
          <w:numId w:val="3"/>
        </w:numPr>
        <w:spacing w:after="47" w:line="270" w:lineRule="auto"/>
        <w:ind w:hanging="360"/>
      </w:pPr>
      <w:r>
        <w:rPr>
          <w:b w:val="0"/>
        </w:rPr>
        <w:t xml:space="preserve">Schaller Popcorn Days Parade </w:t>
      </w:r>
      <w:r>
        <w:rPr>
          <w:rFonts w:ascii="Courier New" w:eastAsia="Courier New" w:hAnsi="Courier New" w:cs="Courier New"/>
          <w:b w:val="0"/>
        </w:rPr>
        <w:t>o</w:t>
      </w:r>
      <w:r>
        <w:rPr>
          <w:rFonts w:ascii="Arial" w:eastAsia="Arial" w:hAnsi="Arial" w:cs="Arial"/>
          <w:b w:val="0"/>
        </w:rPr>
        <w:t xml:space="preserve"> </w:t>
      </w:r>
      <w:r>
        <w:rPr>
          <w:b w:val="0"/>
        </w:rPr>
        <w:t xml:space="preserve">The Queen is expected to go around to local businesses and gather door prizes for the next year’s winners and participants. </w:t>
      </w:r>
    </w:p>
    <w:p w:rsidR="00F02E37" w:rsidRDefault="001017DD">
      <w:pPr>
        <w:numPr>
          <w:ilvl w:val="1"/>
          <w:numId w:val="3"/>
        </w:numPr>
        <w:spacing w:after="47" w:line="270" w:lineRule="auto"/>
        <w:ind w:right="884" w:hanging="360"/>
      </w:pPr>
      <w:r>
        <w:rPr>
          <w:b w:val="0"/>
        </w:rPr>
        <w:t xml:space="preserve">The Queen will be asked back to help crown the new royalty at the 2018 Buena Vista County Fair. </w:t>
      </w:r>
    </w:p>
    <w:p w:rsidR="00F02E37" w:rsidRDefault="001017DD">
      <w:pPr>
        <w:numPr>
          <w:ilvl w:val="1"/>
          <w:numId w:val="3"/>
        </w:numPr>
        <w:spacing w:after="286" w:line="266" w:lineRule="auto"/>
        <w:ind w:right="884" w:hanging="360"/>
      </w:pPr>
      <w:r>
        <w:rPr>
          <w:b w:val="0"/>
        </w:rPr>
        <w:t xml:space="preserve">The Queen must be available to assist with the 2018 judging. </w:t>
      </w:r>
    </w:p>
    <w:p w:rsidR="00F02E37" w:rsidRDefault="001017DD" w:rsidP="001017DD">
      <w:pPr>
        <w:spacing w:after="151" w:line="309" w:lineRule="auto"/>
        <w:ind w:left="0" w:firstLine="0"/>
      </w:pPr>
      <w:r>
        <w:rPr>
          <w:sz w:val="28"/>
        </w:rPr>
        <w:t>If for some reason the winner cannot fulfill her duties, the 1</w:t>
      </w:r>
      <w:r>
        <w:rPr>
          <w:sz w:val="28"/>
          <w:vertAlign w:val="superscript"/>
        </w:rPr>
        <w:t>st</w:t>
      </w:r>
      <w:r>
        <w:rPr>
          <w:sz w:val="28"/>
        </w:rPr>
        <w:t xml:space="preserve"> runner-up will become the Buena Vista County Fair Queen. </w:t>
      </w:r>
    </w:p>
    <w:p w:rsidR="006112E7" w:rsidRDefault="006112E7" w:rsidP="006112E7">
      <w:pPr>
        <w:ind w:left="-5"/>
      </w:pPr>
    </w:p>
    <w:p w:rsidR="006112E7" w:rsidRDefault="001017DD" w:rsidP="006112E7">
      <w:pPr>
        <w:ind w:left="-5"/>
      </w:pPr>
      <w:r>
        <w:t xml:space="preserve">Judging </w:t>
      </w:r>
    </w:p>
    <w:p w:rsidR="006112E7" w:rsidRDefault="006112E7" w:rsidP="006112E7">
      <w:pPr>
        <w:ind w:left="-5"/>
      </w:pPr>
    </w:p>
    <w:p w:rsidR="00F02E37" w:rsidRDefault="001017DD" w:rsidP="006112E7">
      <w:pPr>
        <w:ind w:left="-5"/>
      </w:pPr>
      <w:r>
        <w:rPr>
          <w:b w:val="0"/>
        </w:rPr>
        <w:t>Judging will take place on July 1</w:t>
      </w:r>
      <w:r w:rsidR="002F19FF">
        <w:rPr>
          <w:b w:val="0"/>
        </w:rPr>
        <w:t>1</w:t>
      </w:r>
      <w:r>
        <w:rPr>
          <w:b w:val="0"/>
        </w:rPr>
        <w:t xml:space="preserve">, 2017 (subject to change) at the AEA building in Storm Lake, 824 Flint </w:t>
      </w:r>
      <w:proofErr w:type="spellStart"/>
      <w:r>
        <w:rPr>
          <w:b w:val="0"/>
        </w:rPr>
        <w:t>Dr</w:t>
      </w:r>
      <w:proofErr w:type="spellEnd"/>
      <w:r>
        <w:rPr>
          <w:b w:val="0"/>
        </w:rPr>
        <w:t xml:space="preserve">, Storm Lake, IA. 50588.  Starting at 10:00 a.m.  Sarah Brown will call you and let everyone know exact times for your interview when we know how many contestants we have! </w:t>
      </w:r>
    </w:p>
    <w:p w:rsidR="00F02E37" w:rsidRDefault="001017DD">
      <w:pPr>
        <w:spacing w:after="9" w:line="270" w:lineRule="auto"/>
      </w:pPr>
      <w:r>
        <w:rPr>
          <w:b w:val="0"/>
        </w:rPr>
        <w:t xml:space="preserve">Contestants should wear nice dress clothes for interview. (Dress, Skirt, Dress Pants) No Denim. </w:t>
      </w:r>
    </w:p>
    <w:p w:rsidR="00F02E37" w:rsidRDefault="001017DD">
      <w:pPr>
        <w:spacing w:after="215" w:line="259" w:lineRule="auto"/>
        <w:ind w:left="0" w:firstLine="0"/>
      </w:pPr>
      <w:r>
        <w:rPr>
          <w:b w:val="0"/>
        </w:rPr>
        <w:t xml:space="preserve"> </w:t>
      </w:r>
    </w:p>
    <w:p w:rsidR="00F02E37" w:rsidRDefault="001017DD">
      <w:pPr>
        <w:ind w:left="-5"/>
      </w:pPr>
      <w:r>
        <w:t xml:space="preserve">Selection of the Queen </w:t>
      </w:r>
    </w:p>
    <w:p w:rsidR="00F02E37" w:rsidRDefault="001017DD">
      <w:pPr>
        <w:spacing w:after="6" w:line="270" w:lineRule="auto"/>
      </w:pPr>
      <w:r>
        <w:rPr>
          <w:b w:val="0"/>
        </w:rPr>
        <w:t xml:space="preserve">The judges that the Buena Vista County Fair Queen and Little Miss Committee chose will judge each Queen Contestant based on the application provided, short interview as well as personality, poise, and beauty.  The judges will be looking for the neat, natural, creative, active in community, attractive, and mature adult. </w:t>
      </w:r>
    </w:p>
    <w:p w:rsidR="00F02E37" w:rsidRDefault="001017DD">
      <w:pPr>
        <w:spacing w:after="19" w:line="259" w:lineRule="auto"/>
        <w:ind w:left="0" w:firstLine="0"/>
      </w:pPr>
      <w:r>
        <w:rPr>
          <w:b w:val="0"/>
        </w:rPr>
        <w:t xml:space="preserve"> </w:t>
      </w:r>
    </w:p>
    <w:p w:rsidR="00F02E37" w:rsidRDefault="001017DD">
      <w:pPr>
        <w:ind w:left="-5"/>
      </w:pPr>
      <w:r>
        <w:t xml:space="preserve">Crowning </w:t>
      </w:r>
    </w:p>
    <w:p w:rsidR="00F02E37" w:rsidRDefault="001017DD">
      <w:pPr>
        <w:spacing w:after="201" w:line="270" w:lineRule="auto"/>
      </w:pPr>
      <w:r>
        <w:rPr>
          <w:b w:val="0"/>
        </w:rPr>
        <w:t>Crowning of the new Queen will take place Wednesday, July 19</w:t>
      </w:r>
      <w:r>
        <w:rPr>
          <w:b w:val="0"/>
          <w:vertAlign w:val="superscript"/>
        </w:rPr>
        <w:t>th</w:t>
      </w:r>
      <w:r>
        <w:rPr>
          <w:b w:val="0"/>
        </w:rPr>
        <w:t xml:space="preserve">, 2017.  Please wear a formal dress.  Each Contestant will introduce themselves before the crowning of the new Queen, with a three minute introduction. </w:t>
      </w:r>
    </w:p>
    <w:p w:rsidR="00F02E37" w:rsidRDefault="001017DD">
      <w:pPr>
        <w:spacing w:after="253"/>
        <w:ind w:left="-5"/>
      </w:pPr>
      <w:r>
        <w:t xml:space="preserve">Applications: </w:t>
      </w:r>
    </w:p>
    <w:p w:rsidR="00F02E37" w:rsidRDefault="001017DD">
      <w:pPr>
        <w:numPr>
          <w:ilvl w:val="0"/>
          <w:numId w:val="4"/>
        </w:numPr>
        <w:ind w:hanging="360"/>
      </w:pPr>
      <w:r>
        <w:t xml:space="preserve">Each Queen contestant must complete and submit their application packet by June </w:t>
      </w:r>
    </w:p>
    <w:p w:rsidR="001017DD" w:rsidRDefault="001017DD">
      <w:pPr>
        <w:spacing w:after="0" w:line="328" w:lineRule="auto"/>
        <w:ind w:left="1072" w:right="2438" w:firstLine="360"/>
        <w:rPr>
          <w:rFonts w:ascii="Arial" w:eastAsia="Arial" w:hAnsi="Arial" w:cs="Arial"/>
          <w:b w:val="0"/>
        </w:rPr>
      </w:pPr>
      <w:r>
        <w:t>15</w:t>
      </w:r>
      <w:r>
        <w:rPr>
          <w:vertAlign w:val="superscript"/>
        </w:rPr>
        <w:t>th</w:t>
      </w:r>
      <w:r>
        <w:t xml:space="preserve"> @ 4:00 pm.  (Must be postmarked by</w:t>
      </w:r>
      <w:bookmarkStart w:id="0" w:name="_GoBack"/>
      <w:bookmarkEnd w:id="0"/>
      <w:r>
        <w:t xml:space="preserve"> June 15</w:t>
      </w:r>
      <w:r>
        <w:rPr>
          <w:vertAlign w:val="superscript"/>
        </w:rPr>
        <w:t>th</w:t>
      </w:r>
      <w:r>
        <w:t xml:space="preserve">, 2017)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p>
    <w:p w:rsidR="00F02E37" w:rsidRDefault="001017DD">
      <w:pPr>
        <w:spacing w:after="0" w:line="328" w:lineRule="auto"/>
        <w:ind w:left="1072" w:right="2438" w:firstLine="360"/>
      </w:pPr>
      <w:r>
        <w:rPr>
          <w:b w:val="0"/>
        </w:rPr>
        <w:t xml:space="preserve">They can be typed or handwritten as long as it’s legible. </w:t>
      </w:r>
    </w:p>
    <w:p w:rsidR="00F02E37" w:rsidRDefault="001017DD">
      <w:pPr>
        <w:numPr>
          <w:ilvl w:val="0"/>
          <w:numId w:val="4"/>
        </w:numPr>
        <w:spacing w:after="47" w:line="270" w:lineRule="auto"/>
        <w:ind w:hanging="360"/>
      </w:pPr>
      <w:r>
        <w:rPr>
          <w:b w:val="0"/>
        </w:rPr>
        <w:t xml:space="preserve">Each Queen contestant must submit a head and shoulder 4x6 or smaller photo (color or black &amp; white).  The photo must accompany application packet or you can email a jpg file.  Photo does NOT have to be a professional photo.  (These photos will be used in the paper so please choose your best one.) </w:t>
      </w:r>
    </w:p>
    <w:p w:rsidR="00F02E37" w:rsidRDefault="001017DD">
      <w:pPr>
        <w:numPr>
          <w:ilvl w:val="0"/>
          <w:numId w:val="4"/>
        </w:numPr>
        <w:spacing w:after="0" w:line="270" w:lineRule="auto"/>
        <w:ind w:hanging="360"/>
      </w:pPr>
      <w:r>
        <w:rPr>
          <w:b w:val="0"/>
        </w:rPr>
        <w:lastRenderedPageBreak/>
        <w:t xml:space="preserve">Please mail your completed application and photo to: </w:t>
      </w:r>
    </w:p>
    <w:p w:rsidR="002F19FF" w:rsidRDefault="001017DD">
      <w:pPr>
        <w:spacing w:after="47" w:line="270" w:lineRule="auto"/>
        <w:ind w:left="2177" w:right="5507"/>
        <w:rPr>
          <w:b w:val="0"/>
        </w:rPr>
      </w:pPr>
      <w:r>
        <w:rPr>
          <w:b w:val="0"/>
        </w:rPr>
        <w:t xml:space="preserve">Sarah Brown  </w:t>
      </w:r>
    </w:p>
    <w:p w:rsidR="00F02E37" w:rsidRDefault="002F19FF">
      <w:pPr>
        <w:spacing w:after="47" w:line="270" w:lineRule="auto"/>
        <w:ind w:left="2177" w:right="5507"/>
      </w:pPr>
      <w:r>
        <w:rPr>
          <w:b w:val="0"/>
        </w:rPr>
        <w:t>PO Box 125</w:t>
      </w:r>
      <w:r w:rsidR="001017DD">
        <w:rPr>
          <w:b w:val="0"/>
        </w:rPr>
        <w:t xml:space="preserve">  </w:t>
      </w:r>
    </w:p>
    <w:p w:rsidR="00F02E37" w:rsidRDefault="002F19FF">
      <w:pPr>
        <w:spacing w:after="9" w:line="270" w:lineRule="auto"/>
        <w:ind w:left="2177"/>
      </w:pPr>
      <w:r>
        <w:rPr>
          <w:b w:val="0"/>
        </w:rPr>
        <w:t>Alta, IA  51002</w:t>
      </w:r>
    </w:p>
    <w:p w:rsidR="00F02E37" w:rsidRDefault="001017DD">
      <w:pPr>
        <w:spacing w:after="21" w:line="270" w:lineRule="auto"/>
        <w:ind w:left="2177"/>
      </w:pPr>
      <w:r>
        <w:rPr>
          <w:b w:val="0"/>
        </w:rPr>
        <w:t xml:space="preserve">Attn: Queen Contest </w:t>
      </w:r>
    </w:p>
    <w:p w:rsidR="00F02E37" w:rsidRDefault="001017DD">
      <w:pPr>
        <w:tabs>
          <w:tab w:val="center" w:pos="2167"/>
          <w:tab w:val="center" w:pos="2881"/>
          <w:tab w:val="center" w:pos="5485"/>
        </w:tabs>
        <w:spacing w:after="23" w:line="270" w:lineRule="auto"/>
        <w:ind w:left="0" w:firstLine="0"/>
      </w:pPr>
      <w:r>
        <w:rPr>
          <w:b w:val="0"/>
        </w:rPr>
        <w:tab/>
        <w:t xml:space="preserve"> </w:t>
      </w:r>
      <w:r>
        <w:rPr>
          <w:b w:val="0"/>
        </w:rPr>
        <w:tab/>
        <w:t xml:space="preserve"> </w:t>
      </w:r>
      <w:r>
        <w:rPr>
          <w:b w:val="0"/>
        </w:rPr>
        <w:tab/>
        <w:t xml:space="preserve">If need to contact by phone 712-299-0394 </w:t>
      </w:r>
    </w:p>
    <w:p w:rsidR="00F02E37" w:rsidRDefault="001017DD">
      <w:pPr>
        <w:tabs>
          <w:tab w:val="center" w:pos="2167"/>
          <w:tab w:val="center" w:pos="5792"/>
        </w:tabs>
        <w:spacing w:after="11" w:line="270" w:lineRule="auto"/>
        <w:ind w:left="0" w:firstLine="0"/>
      </w:pPr>
      <w:r>
        <w:rPr>
          <w:b w:val="0"/>
        </w:rPr>
        <w:tab/>
        <w:t xml:space="preserve"> </w:t>
      </w:r>
      <w:r>
        <w:rPr>
          <w:b w:val="0"/>
        </w:rPr>
        <w:tab/>
        <w:t xml:space="preserve">Or email your application and photo to </w:t>
      </w:r>
      <w:r>
        <w:rPr>
          <w:b w:val="0"/>
          <w:color w:val="0000FF"/>
          <w:u w:val="single" w:color="0000FF"/>
        </w:rPr>
        <w:t>bvcfairqueen@gmail.com</w:t>
      </w:r>
      <w:r>
        <w:rPr>
          <w:b w:val="0"/>
        </w:rPr>
        <w:t xml:space="preserve"> </w:t>
      </w:r>
    </w:p>
    <w:p w:rsidR="00F02E37" w:rsidRDefault="001017DD">
      <w:pPr>
        <w:spacing w:after="216" w:line="259" w:lineRule="auto"/>
        <w:ind w:left="2167" w:firstLine="0"/>
      </w:pPr>
      <w:r>
        <w:rPr>
          <w:b w:val="0"/>
        </w:rPr>
        <w:t xml:space="preserve"> </w:t>
      </w:r>
    </w:p>
    <w:p w:rsidR="00F02E37" w:rsidRDefault="001017DD">
      <w:pPr>
        <w:spacing w:after="206"/>
        <w:ind w:left="-5"/>
      </w:pPr>
      <w:r>
        <w:t xml:space="preserve">Please look over these pages thoroughly and make sure you are able to meet these expectations, before committing.  If you have any questions please feel free to contact Sarah Brown 712-299-0394 </w:t>
      </w:r>
    </w:p>
    <w:p w:rsidR="00F02E37" w:rsidRDefault="001017DD">
      <w:pPr>
        <w:spacing w:after="218" w:line="259" w:lineRule="auto"/>
        <w:ind w:left="0" w:firstLine="0"/>
      </w:pPr>
      <w:r>
        <w:t xml:space="preserve"> </w:t>
      </w:r>
    </w:p>
    <w:p w:rsidR="00F02E37" w:rsidRDefault="001017DD">
      <w:pPr>
        <w:spacing w:after="215" w:line="259" w:lineRule="auto"/>
        <w:ind w:left="0" w:firstLine="0"/>
      </w:pPr>
      <w:r>
        <w:t xml:space="preserve"> </w:t>
      </w:r>
    </w:p>
    <w:p w:rsidR="00F02E37" w:rsidRDefault="001017DD">
      <w:pPr>
        <w:spacing w:after="0" w:line="259" w:lineRule="auto"/>
        <w:ind w:left="0" w:firstLine="0"/>
      </w:pPr>
      <w:r>
        <w:t xml:space="preserve"> </w:t>
      </w: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1017DD" w:rsidRDefault="001017DD">
      <w:pPr>
        <w:spacing w:after="0" w:line="259" w:lineRule="auto"/>
        <w:ind w:left="0" w:firstLine="0"/>
      </w:pPr>
    </w:p>
    <w:p w:rsidR="00F02E37" w:rsidRDefault="001017DD">
      <w:pPr>
        <w:spacing w:after="29" w:line="259" w:lineRule="auto"/>
        <w:ind w:left="450"/>
        <w:jc w:val="center"/>
      </w:pPr>
      <w:r>
        <w:rPr>
          <w:sz w:val="32"/>
        </w:rPr>
        <w:t xml:space="preserve">Buena Vista County </w:t>
      </w:r>
    </w:p>
    <w:p w:rsidR="00F02E37" w:rsidRDefault="001017DD">
      <w:pPr>
        <w:spacing w:after="29" w:line="259" w:lineRule="auto"/>
        <w:ind w:left="450" w:right="444"/>
        <w:jc w:val="center"/>
      </w:pPr>
      <w:r>
        <w:rPr>
          <w:sz w:val="32"/>
        </w:rPr>
        <w:t xml:space="preserve">Queen Contest Application </w:t>
      </w:r>
    </w:p>
    <w:p w:rsidR="00F02E37" w:rsidRDefault="001017DD">
      <w:pPr>
        <w:spacing w:after="29" w:line="259" w:lineRule="auto"/>
        <w:ind w:left="450" w:right="441"/>
        <w:jc w:val="center"/>
      </w:pPr>
      <w:r>
        <w:rPr>
          <w:sz w:val="32"/>
        </w:rPr>
        <w:t xml:space="preserve">Ages 16-21 </w:t>
      </w:r>
    </w:p>
    <w:p w:rsidR="00F02E37" w:rsidRDefault="001017DD">
      <w:pPr>
        <w:spacing w:after="0" w:line="259" w:lineRule="auto"/>
        <w:ind w:left="73" w:firstLine="0"/>
        <w:jc w:val="center"/>
      </w:pPr>
      <w:r>
        <w:rPr>
          <w:sz w:val="32"/>
        </w:rPr>
        <w:t xml:space="preserve"> </w:t>
      </w:r>
    </w:p>
    <w:p w:rsidR="00F02E37" w:rsidRDefault="001017DD">
      <w:pPr>
        <w:ind w:left="-5"/>
      </w:pPr>
      <w:r>
        <w:t xml:space="preserve">Name: _______________________________________________________________________________ </w:t>
      </w:r>
    </w:p>
    <w:p w:rsidR="00F02E37" w:rsidRDefault="001017DD">
      <w:pPr>
        <w:ind w:left="-5"/>
      </w:pPr>
      <w:r>
        <w:t xml:space="preserve">Address: _____________________________________________________________________________ </w:t>
      </w:r>
    </w:p>
    <w:p w:rsidR="00F02E37" w:rsidRDefault="001017DD">
      <w:pPr>
        <w:ind w:left="-5"/>
      </w:pPr>
      <w:r>
        <w:t xml:space="preserve">_____________________________________________________________________________________ </w:t>
      </w:r>
    </w:p>
    <w:p w:rsidR="00F02E37" w:rsidRDefault="001017DD">
      <w:pPr>
        <w:ind w:left="-5"/>
      </w:pPr>
      <w:r>
        <w:t xml:space="preserve">_____________________________________________________________________________________ </w:t>
      </w:r>
    </w:p>
    <w:p w:rsidR="00F02E37" w:rsidRDefault="001017DD">
      <w:pPr>
        <w:ind w:left="-5"/>
      </w:pPr>
      <w:r>
        <w:t xml:space="preserve">Parent/Guardian Name: ________________________________________________________________ </w:t>
      </w:r>
    </w:p>
    <w:p w:rsidR="00F02E37" w:rsidRDefault="001017DD">
      <w:pPr>
        <w:ind w:left="-5"/>
      </w:pPr>
      <w:r>
        <w:t xml:space="preserve">Home Phone Number: __________________________________________________________________ </w:t>
      </w:r>
    </w:p>
    <w:p w:rsidR="00F02E37" w:rsidRDefault="001017DD">
      <w:pPr>
        <w:ind w:left="-5"/>
      </w:pPr>
      <w:r>
        <w:t xml:space="preserve">Cell Phone Number: ____________________________________________________________________ </w:t>
      </w:r>
    </w:p>
    <w:p w:rsidR="00F02E37" w:rsidRDefault="001017DD">
      <w:pPr>
        <w:ind w:left="-5"/>
      </w:pPr>
      <w:r>
        <w:t xml:space="preserve">Date of Birth: __________________________________________Age:___________________________ </w:t>
      </w:r>
    </w:p>
    <w:p w:rsidR="00F02E37" w:rsidRDefault="001017DD">
      <w:pPr>
        <w:ind w:left="-5"/>
      </w:pPr>
      <w:r>
        <w:t xml:space="preserve">Graduation Date: ______________________________________________________________________ </w:t>
      </w:r>
    </w:p>
    <w:p w:rsidR="00F02E37" w:rsidRDefault="001017DD">
      <w:pPr>
        <w:ind w:left="-5"/>
      </w:pPr>
      <w:r>
        <w:t xml:space="preserve">Name of College (current or planned):_____________________________________________________ </w:t>
      </w:r>
    </w:p>
    <w:p w:rsidR="00F02E37" w:rsidRDefault="001017DD">
      <w:pPr>
        <w:ind w:left="-5"/>
      </w:pPr>
      <w:r>
        <w:t xml:space="preserve">Anticipated Graduation Date: ____________________________________________________________ </w:t>
      </w:r>
    </w:p>
    <w:p w:rsidR="00F02E37" w:rsidRDefault="001017DD">
      <w:pPr>
        <w:ind w:left="-5"/>
      </w:pPr>
      <w:r>
        <w:t xml:space="preserve">Major/Minor (Field of Study): ____________________________________________________________ </w:t>
      </w:r>
    </w:p>
    <w:p w:rsidR="00F02E37" w:rsidRDefault="001017DD">
      <w:pPr>
        <w:ind w:left="-5"/>
      </w:pPr>
      <w:r>
        <w:t xml:space="preserve">School Involvement (Remember to list leadership positions):___________________________________ </w:t>
      </w:r>
    </w:p>
    <w:p w:rsidR="00F02E37" w:rsidRDefault="001017DD">
      <w:pPr>
        <w:ind w:left="-5"/>
      </w:pPr>
      <w:r>
        <w:t>_____________________________________________________________________________________</w:t>
      </w:r>
    </w:p>
    <w:p w:rsidR="00F02E37" w:rsidRDefault="001017DD">
      <w:pPr>
        <w:ind w:left="-5"/>
      </w:pPr>
      <w:r>
        <w:t>_____________________________________________________________________________________</w:t>
      </w:r>
    </w:p>
    <w:p w:rsidR="00F02E37" w:rsidRDefault="001017DD">
      <w:pPr>
        <w:ind w:left="-5"/>
      </w:pPr>
      <w:r>
        <w:t>_____________________________________________________________________________________</w:t>
      </w:r>
    </w:p>
    <w:p w:rsidR="00F02E37" w:rsidRDefault="001017DD">
      <w:pPr>
        <w:ind w:left="-5"/>
      </w:pPr>
      <w:r>
        <w:t xml:space="preserve">_____________________________________________________________________________________ </w:t>
      </w:r>
    </w:p>
    <w:p w:rsidR="00F02E37" w:rsidRDefault="001017DD">
      <w:pPr>
        <w:ind w:left="-5"/>
      </w:pPr>
      <w:r>
        <w:t xml:space="preserve">Community Activities (Remember to list leadership positions):_______________________________ </w:t>
      </w:r>
    </w:p>
    <w:p w:rsidR="00F02E37" w:rsidRDefault="001017DD">
      <w:pPr>
        <w:ind w:left="-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F02E37" w:rsidRDefault="001017DD">
      <w:pPr>
        <w:ind w:left="-5"/>
      </w:pPr>
      <w:r>
        <w:t xml:space="preserve">_____________________________________________________________________________________ </w:t>
      </w:r>
    </w:p>
    <w:p w:rsidR="00F02E37" w:rsidRDefault="001017DD">
      <w:pPr>
        <w:ind w:left="-5"/>
      </w:pPr>
      <w:r>
        <w:t>Honors/Awards won</w:t>
      </w:r>
      <w:proofErr w:type="gramStart"/>
      <w:r>
        <w:t>:_</w:t>
      </w:r>
      <w:proofErr w:type="gramEnd"/>
      <w:r>
        <w:t xml:space="preserve">__________________________________________________________________ </w:t>
      </w:r>
    </w:p>
    <w:p w:rsidR="00F02E37" w:rsidRDefault="001017DD">
      <w:pPr>
        <w:ind w:left="-5"/>
      </w:pPr>
      <w:r>
        <w:t>_____________________________________________________________________________________</w:t>
      </w:r>
    </w:p>
    <w:p w:rsidR="00F02E37" w:rsidRDefault="001017DD">
      <w:pPr>
        <w:ind w:left="-5"/>
      </w:pPr>
      <w:r>
        <w:t>_____________________________________________________________________________________ _____________________________________________________________________________________</w:t>
      </w:r>
    </w:p>
    <w:p w:rsidR="00F02E37" w:rsidRDefault="001017DD">
      <w:pPr>
        <w:ind w:left="-5"/>
      </w:pPr>
      <w:r>
        <w:t xml:space="preserve">_____________________________________________________________________________________ </w:t>
      </w:r>
    </w:p>
    <w:p w:rsidR="00F02E37" w:rsidRDefault="001017DD">
      <w:pPr>
        <w:ind w:left="-5"/>
      </w:pPr>
      <w:r>
        <w:t xml:space="preserve">Hobbies: _____________________________________________________________________________ </w:t>
      </w:r>
    </w:p>
    <w:p w:rsidR="00F02E37" w:rsidRDefault="001017DD">
      <w:pPr>
        <w:ind w:left="-5"/>
      </w:pPr>
      <w:r>
        <w:t>_____________________________________________________________________________________</w:t>
      </w:r>
    </w:p>
    <w:p w:rsidR="00F02E37" w:rsidRDefault="001017DD">
      <w:pPr>
        <w:ind w:left="-5"/>
      </w:pPr>
      <w:r>
        <w:t>_____________________________________________________________________________________</w:t>
      </w:r>
    </w:p>
    <w:p w:rsidR="00F02E37" w:rsidRDefault="001017DD">
      <w:pPr>
        <w:ind w:left="-5"/>
      </w:pPr>
      <w:r>
        <w:t>_____________________________________________________________________________________</w:t>
      </w:r>
    </w:p>
    <w:p w:rsidR="00F02E37" w:rsidRDefault="001017DD">
      <w:pPr>
        <w:ind w:left="-5"/>
      </w:pPr>
      <w:r>
        <w:t xml:space="preserve">_____________________________________________________________________________________ </w:t>
      </w:r>
    </w:p>
    <w:p w:rsidR="001017DD" w:rsidRDefault="001017DD">
      <w:pPr>
        <w:ind w:left="-5"/>
      </w:pPr>
      <w:r>
        <w:t>Personal Goals</w:t>
      </w:r>
      <w:proofErr w:type="gramStart"/>
      <w:r>
        <w:t>:_</w:t>
      </w:r>
      <w:proofErr w:type="gramEnd"/>
      <w:r>
        <w:t>_______________________________________________________________________ _____________________________________________________________________________________</w:t>
      </w:r>
    </w:p>
    <w:p w:rsidR="00F02E37" w:rsidRDefault="001017DD">
      <w:pPr>
        <w:ind w:left="-5"/>
      </w:pPr>
      <w:r>
        <w:t xml:space="preserve">Plans for the future (Give details of coming year and five years from now):_______________________ </w:t>
      </w:r>
    </w:p>
    <w:p w:rsidR="00F02E37" w:rsidRDefault="001017DD">
      <w:pPr>
        <w:ind w:left="-5"/>
      </w:pPr>
      <w:r>
        <w:t>_____________________________________________________________________________________</w:t>
      </w:r>
    </w:p>
    <w:p w:rsidR="00F02E37" w:rsidRDefault="001017DD">
      <w:pPr>
        <w:ind w:left="-5"/>
      </w:pPr>
      <w:r>
        <w:t>_____________________________________________________________________________________ _____________________________________________________________________________________</w:t>
      </w:r>
    </w:p>
    <w:p w:rsidR="00F02E37" w:rsidRDefault="001017DD">
      <w:pPr>
        <w:ind w:left="-5"/>
      </w:pPr>
      <w:r>
        <w:t>_____________________________________________________________________________________</w:t>
      </w:r>
    </w:p>
    <w:p w:rsidR="00F02E37" w:rsidRDefault="001017DD">
      <w:pPr>
        <w:ind w:left="-5"/>
      </w:pPr>
      <w:r>
        <w:lastRenderedPageBreak/>
        <w:t>_____________________________________________________________________________________ _____________________________________________________________________________________</w:t>
      </w:r>
    </w:p>
    <w:p w:rsidR="00F02E37" w:rsidRDefault="001017DD">
      <w:pPr>
        <w:ind w:left="-5"/>
      </w:pPr>
      <w:r>
        <w:t xml:space="preserve">____________________________________________________________________________________ </w:t>
      </w:r>
    </w:p>
    <w:p w:rsidR="00F02E37" w:rsidRDefault="001017DD">
      <w:pPr>
        <w:spacing w:after="19" w:line="259" w:lineRule="auto"/>
        <w:ind w:left="0" w:firstLine="0"/>
      </w:pPr>
      <w:r>
        <w:t xml:space="preserve"> </w:t>
      </w:r>
    </w:p>
    <w:p w:rsidR="00F02E37" w:rsidRDefault="001017DD">
      <w:pPr>
        <w:ind w:left="-5"/>
      </w:pPr>
      <w:r>
        <w:t xml:space="preserve">INFORMATION FOR NEWS RELEASE:  Please include your name, parents’ name, school and activities.  </w:t>
      </w:r>
    </w:p>
    <w:p w:rsidR="00F02E37" w:rsidRDefault="001017DD">
      <w:pPr>
        <w:ind w:left="-5"/>
      </w:pPr>
      <w:r>
        <w:t xml:space="preserve">Plus why you want to represent Buena Vista County Fair as the 2017 Queen.______________________ </w:t>
      </w:r>
    </w:p>
    <w:p w:rsidR="00F02E37" w:rsidRDefault="001017DD">
      <w:pPr>
        <w:ind w:left="-5"/>
      </w:pPr>
      <w:r>
        <w:t>_____________________________________________________________________________________</w:t>
      </w:r>
    </w:p>
    <w:p w:rsidR="00F02E37" w:rsidRDefault="001017DD">
      <w:pPr>
        <w:ind w:left="-5"/>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F02E37" w:rsidRDefault="001017DD">
      <w:pPr>
        <w:ind w:left="-5"/>
      </w:pPr>
      <w:r>
        <w:t xml:space="preserve">_____________________________________________________________________________________ </w:t>
      </w:r>
    </w:p>
    <w:p w:rsidR="00F02E37" w:rsidRDefault="001017DD">
      <w:pPr>
        <w:spacing w:after="117" w:line="259" w:lineRule="auto"/>
        <w:ind w:left="0" w:firstLine="0"/>
      </w:pPr>
      <w:r>
        <w:t xml:space="preserve"> </w:t>
      </w:r>
    </w:p>
    <w:p w:rsidR="00F02E37" w:rsidRDefault="001017DD">
      <w:pPr>
        <w:spacing w:after="11"/>
        <w:ind w:left="-5"/>
      </w:pPr>
      <w:r>
        <w:rPr>
          <w:sz w:val="32"/>
        </w:rPr>
        <w:t xml:space="preserve">***Using a separate sheet, in 250 words or less, describe why you should be selected as the  2017 Buena Vista County Fair Queen.*** </w:t>
      </w:r>
    </w:p>
    <w:p w:rsidR="00F02E37" w:rsidRDefault="001017DD">
      <w:pPr>
        <w:ind w:left="-5"/>
      </w:pPr>
      <w:proofErr w:type="gramStart"/>
      <w:r>
        <w:t>Your</w:t>
      </w:r>
      <w:proofErr w:type="gramEnd"/>
      <w:r>
        <w:t xml:space="preserve"> Email: ________________________________________________ </w:t>
      </w:r>
    </w:p>
    <w:p w:rsidR="00F02E37" w:rsidRDefault="001017DD">
      <w:pPr>
        <w:ind w:left="-5"/>
      </w:pPr>
      <w:r>
        <w:t xml:space="preserve">Parents Email: _____________________________________________ </w:t>
      </w:r>
    </w:p>
    <w:p w:rsidR="00F02E37" w:rsidRDefault="001017DD">
      <w:pPr>
        <w:ind w:left="-5"/>
      </w:pPr>
      <w:r>
        <w:t xml:space="preserve">Parents Phone #:___________________________________________ </w:t>
      </w:r>
    </w:p>
    <w:p w:rsidR="00F02E37" w:rsidRDefault="001017DD">
      <w:pPr>
        <w:ind w:left="-5"/>
      </w:pPr>
      <w:r>
        <w:t xml:space="preserve">By signing the document, I hereby agree to rules of the Buena Vista County Fair Queen Contest and furthermore, grant the Buena Vista County Fair the right to take photographs of me and my family and grant that they may use such photographs of me for any lawful purpose including but not limited to publicity, illustrations, advertising, and web content.  I have read the attached contest rules and I comply without question the information above is correct. I would like to officially register my candidacy for the title of Buena Vista County Fair Queen. </w:t>
      </w:r>
    </w:p>
    <w:p w:rsidR="00F02E37" w:rsidRDefault="001017DD">
      <w:pPr>
        <w:spacing w:after="21" w:line="259" w:lineRule="auto"/>
        <w:ind w:left="0" w:firstLine="0"/>
      </w:pPr>
      <w:r>
        <w:t xml:space="preserve"> </w:t>
      </w:r>
    </w:p>
    <w:p w:rsidR="00F02E37" w:rsidRDefault="001017DD">
      <w:pPr>
        <w:spacing w:after="0" w:line="259" w:lineRule="auto"/>
        <w:ind w:left="0" w:firstLine="0"/>
      </w:pPr>
      <w:r>
        <w:t xml:space="preserve"> </w:t>
      </w:r>
    </w:p>
    <w:p w:rsidR="00F02E37" w:rsidRDefault="001017DD">
      <w:pPr>
        <w:spacing w:after="41" w:line="259" w:lineRule="auto"/>
        <w:ind w:left="-29" w:right="-30" w:firstLine="0"/>
      </w:pPr>
      <w:r>
        <w:rPr>
          <w:b w:val="0"/>
          <w:noProof/>
        </w:rPr>
        <mc:AlternateContent>
          <mc:Choice Requires="wpg">
            <w:drawing>
              <wp:inline distT="0" distB="0" distL="0" distR="0">
                <wp:extent cx="5981065" cy="18288"/>
                <wp:effectExtent l="0" t="0" r="0" b="0"/>
                <wp:docPr id="2743" name="Group 274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541" name="Shape 354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6830F4" id="Group 274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iPd74nkCAABbBgAADgAA&#10;AAAAAAAAAAAAAAAuAgAAZHJzL2Uyb0RvYy54bWxQSwECLQAUAAYACAAAACEAseD1vdwAAAADAQAA&#10;DwAAAAAAAAAAAAAAAADTBAAAZHJzL2Rvd25yZXYueG1sUEsFBgAAAAAEAAQA8wAAANwFAAAAAA==&#10;">
                <v:shape id="Shape 3541"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Cg8YA&#10;AADdAAAADwAAAGRycy9kb3ducmV2LnhtbESPQWvCQBSE74X+h+UVehHd2FqR1FWkmGJPYiqeH9nX&#10;JJp9G3e3Gv31bkHocZiZb5jpvDONOJHztWUFw0ECgriwuuZSwfY7609A+ICssbFMCi7kYT57fJhi&#10;qu2ZN3TKQykihH2KCqoQ2lRKX1Rk0A9sSxy9H+sMhihdKbXDc4SbRr4kyVgarDkuVNjSR0XFIf81&#10;CnjfZW45zpbrkdW9r1p/5tfjTqnnp27xDiJQF/7D9/ZKK3h9Gw3h70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vCg8YAAADdAAAADwAAAAAAAAAAAAAAAACYAgAAZHJz&#10;L2Rvd25yZXYueG1sUEsFBgAAAAAEAAQA9QAAAIsDAAAAAA==&#10;" path="m,l5981065,r,18288l,18288,,e" fillcolor="black" stroked="f" strokeweight="0">
                  <v:stroke miterlimit="83231f" joinstyle="miter"/>
                  <v:path arrowok="t" textboxrect="0,0,5981065,18288"/>
                </v:shape>
                <w10:anchorlock/>
              </v:group>
            </w:pict>
          </mc:Fallback>
        </mc:AlternateContent>
      </w:r>
    </w:p>
    <w:p w:rsidR="00F02E37" w:rsidRDefault="001017DD">
      <w:pPr>
        <w:tabs>
          <w:tab w:val="center" w:pos="2881"/>
          <w:tab w:val="center" w:pos="3601"/>
          <w:tab w:val="center" w:pos="4321"/>
          <w:tab w:val="center" w:pos="5041"/>
          <w:tab w:val="center" w:pos="5761"/>
          <w:tab w:val="center" w:pos="6729"/>
        </w:tabs>
        <w:ind w:left="-15" w:firstLine="0"/>
      </w:pPr>
      <w:r>
        <w:t xml:space="preserve">Contestants Signature  </w:t>
      </w:r>
      <w:r>
        <w:tab/>
        <w:t xml:space="preserve"> </w:t>
      </w:r>
      <w:r>
        <w:tab/>
        <w:t xml:space="preserve"> </w:t>
      </w:r>
      <w:r>
        <w:tab/>
        <w:t xml:space="preserve"> </w:t>
      </w:r>
      <w:r>
        <w:tab/>
        <w:t xml:space="preserve"> </w:t>
      </w:r>
      <w:r>
        <w:tab/>
        <w:t xml:space="preserve"> </w:t>
      </w:r>
      <w:r>
        <w:tab/>
        <w:t xml:space="preserve">Date: </w:t>
      </w:r>
    </w:p>
    <w:p w:rsidR="00F02E37" w:rsidRDefault="001017DD">
      <w:pPr>
        <w:spacing w:after="21" w:line="259" w:lineRule="auto"/>
        <w:ind w:left="0" w:firstLine="0"/>
      </w:pPr>
      <w:r>
        <w:t xml:space="preserve"> </w:t>
      </w:r>
    </w:p>
    <w:p w:rsidR="00F02E37" w:rsidRDefault="001017DD">
      <w:pPr>
        <w:spacing w:after="0" w:line="259" w:lineRule="auto"/>
        <w:ind w:left="0" w:firstLine="0"/>
      </w:pPr>
      <w:r>
        <w:t xml:space="preserve"> </w:t>
      </w:r>
    </w:p>
    <w:p w:rsidR="00F02E37" w:rsidRDefault="001017DD">
      <w:pPr>
        <w:spacing w:after="41" w:line="259" w:lineRule="auto"/>
        <w:ind w:left="-29" w:right="-30" w:firstLine="0"/>
      </w:pPr>
      <w:r>
        <w:rPr>
          <w:b w:val="0"/>
          <w:noProof/>
        </w:rPr>
        <mc:AlternateContent>
          <mc:Choice Requires="wpg">
            <w:drawing>
              <wp:inline distT="0" distB="0" distL="0" distR="0">
                <wp:extent cx="5981065" cy="18288"/>
                <wp:effectExtent l="0" t="0" r="0" b="0"/>
                <wp:docPr id="2744" name="Group 2744"/>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542" name="Shape 354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62B939" id="Group 2744"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">
                <v:shape id="Shape 3542"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c9MYA&#10;AADdAAAADwAAAGRycy9kb3ducmV2LnhtbESPQWvCQBSE70L/w/IKXqRutFZK6ioipuipNC09P7Kv&#10;STT7Nu6uGvvru4LgcZiZb5jZojONOJHztWUFo2ECgriwuuZSwfdX9vQKwgdkjY1lUnAhD4v5Q2+G&#10;qbZn/qRTHkoRIexTVFCF0KZS+qIig35oW+Lo/VpnMETpSqkdniPcNHKcJFNpsOa4UGFLq4qKfX40&#10;CnjXZW49zdYfE6sH21q/53+HH6X6j93yDUSgLtzDt/ZGK3h+mYzh+iY+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lc9MYAAADdAAAADwAAAAAAAAAAAAAAAACYAgAAZHJz&#10;L2Rvd25yZXYueG1sUEsFBgAAAAAEAAQA9QAAAIsDAAAAAA==&#10;" path="m,l5981065,r,18288l,18288,,e" fillcolor="black" stroked="f" strokeweight="0">
                  <v:stroke miterlimit="83231f" joinstyle="miter"/>
                  <v:path arrowok="t" textboxrect="0,0,5981065,18288"/>
                </v:shape>
                <w10:anchorlock/>
              </v:group>
            </w:pict>
          </mc:Fallback>
        </mc:AlternateContent>
      </w:r>
    </w:p>
    <w:p w:rsidR="00F02E37" w:rsidRDefault="001017DD">
      <w:pPr>
        <w:tabs>
          <w:tab w:val="center" w:pos="4321"/>
          <w:tab w:val="center" w:pos="5041"/>
          <w:tab w:val="center" w:pos="5761"/>
          <w:tab w:val="center" w:pos="6729"/>
          <w:tab w:val="center" w:pos="7201"/>
          <w:tab w:val="center" w:pos="7922"/>
          <w:tab w:val="center" w:pos="8642"/>
        </w:tabs>
        <w:ind w:left="-15" w:firstLine="0"/>
      </w:pPr>
      <w:r>
        <w:t xml:space="preserve">Parent/Guardian Signature (if under 18) </w:t>
      </w:r>
      <w:r>
        <w:tab/>
        <w:t xml:space="preserve"> </w:t>
      </w:r>
      <w:r>
        <w:tab/>
        <w:t xml:space="preserve"> </w:t>
      </w:r>
      <w:r>
        <w:tab/>
        <w:t xml:space="preserve"> </w:t>
      </w:r>
      <w:r>
        <w:tab/>
        <w:t xml:space="preserve">Date: </w:t>
      </w:r>
      <w:r>
        <w:tab/>
        <w:t xml:space="preserve"> </w:t>
      </w:r>
      <w:r>
        <w:tab/>
        <w:t xml:space="preserve"> </w:t>
      </w:r>
      <w:r>
        <w:tab/>
        <w:t xml:space="preserve"> </w:t>
      </w:r>
    </w:p>
    <w:p w:rsidR="00F02E37" w:rsidRDefault="001017DD">
      <w:pPr>
        <w:spacing w:after="33"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02E37" w:rsidRDefault="001017DD">
      <w:pPr>
        <w:tabs>
          <w:tab w:val="center" w:pos="720"/>
          <w:tab w:val="center" w:pos="4664"/>
        </w:tabs>
        <w:ind w:left="-15" w:firstLine="0"/>
      </w:pPr>
      <w:r>
        <w:t xml:space="preserve"> </w:t>
      </w:r>
      <w:r>
        <w:tab/>
        <w:t xml:space="preserve"> </w:t>
      </w:r>
      <w:r>
        <w:tab/>
        <w:t>Mail entry form and photo to: (Must be postmarked by</w:t>
      </w:r>
      <w:r w:rsidR="006112E7">
        <w:t xml:space="preserve"> June 15, 2017</w:t>
      </w:r>
      <w:r>
        <w:t xml:space="preserve">) </w:t>
      </w:r>
    </w:p>
    <w:p w:rsidR="00F02E37" w:rsidRDefault="001017DD">
      <w:pPr>
        <w:spacing w:after="0" w:line="259" w:lineRule="auto"/>
        <w:ind w:left="13" w:right="2"/>
        <w:jc w:val="center"/>
      </w:pPr>
      <w:r>
        <w:t xml:space="preserve">Sarah Brown </w:t>
      </w:r>
    </w:p>
    <w:p w:rsidR="00F02E37" w:rsidRDefault="001017DD">
      <w:pPr>
        <w:spacing w:after="0" w:line="259" w:lineRule="auto"/>
        <w:ind w:left="13" w:right="402"/>
        <w:jc w:val="center"/>
      </w:pPr>
      <w:r>
        <w:t xml:space="preserve">       </w:t>
      </w:r>
      <w:r w:rsidR="002F19FF">
        <w:t>PO Box 126</w:t>
      </w:r>
      <w:r>
        <w:t xml:space="preserve"> </w:t>
      </w:r>
    </w:p>
    <w:p w:rsidR="00F02E37" w:rsidRDefault="002F19FF">
      <w:pPr>
        <w:spacing w:after="0" w:line="259" w:lineRule="auto"/>
        <w:ind w:left="13" w:right="83"/>
        <w:jc w:val="center"/>
      </w:pPr>
      <w:r>
        <w:t xml:space="preserve">   Alta, IA  51002</w:t>
      </w:r>
      <w:r w:rsidR="001017DD">
        <w:t xml:space="preserve"> </w:t>
      </w:r>
    </w:p>
    <w:p w:rsidR="00F02E37" w:rsidRDefault="001017DD">
      <w:pPr>
        <w:spacing w:after="0" w:line="259" w:lineRule="auto"/>
        <w:ind w:left="13"/>
        <w:jc w:val="center"/>
      </w:pPr>
      <w:r>
        <w:t xml:space="preserve">Attn: Queen Contest </w:t>
      </w:r>
    </w:p>
    <w:p w:rsidR="00F02E37" w:rsidRDefault="001017DD">
      <w:pPr>
        <w:tabs>
          <w:tab w:val="center" w:pos="720"/>
          <w:tab w:val="center" w:pos="1440"/>
          <w:tab w:val="center" w:pos="2160"/>
          <w:tab w:val="center" w:pos="4834"/>
        </w:tabs>
        <w:spacing w:after="0" w:line="259" w:lineRule="auto"/>
        <w:ind w:left="0" w:firstLine="0"/>
      </w:pPr>
      <w:r>
        <w:t xml:space="preserve"> </w:t>
      </w:r>
      <w:r>
        <w:tab/>
        <w:t xml:space="preserve"> </w:t>
      </w:r>
      <w:r>
        <w:tab/>
        <w:t xml:space="preserve"> </w:t>
      </w:r>
      <w:r>
        <w:tab/>
        <w:t xml:space="preserve"> </w:t>
      </w:r>
      <w:r>
        <w:tab/>
        <w:t xml:space="preserve">Or send email to </w:t>
      </w:r>
      <w:r>
        <w:rPr>
          <w:color w:val="0000FF"/>
          <w:u w:val="single" w:color="0000FF"/>
        </w:rPr>
        <w:t>bvcfairqueen@gmail.com</w:t>
      </w:r>
      <w:r>
        <w:t xml:space="preserve"> </w:t>
      </w:r>
    </w:p>
    <w:p w:rsidR="00F02E37" w:rsidRDefault="001017DD">
      <w:pPr>
        <w:spacing w:after="0" w:line="259" w:lineRule="auto"/>
        <w:ind w:left="0" w:firstLine="0"/>
        <w:jc w:val="both"/>
      </w:pPr>
      <w:r>
        <w:t xml:space="preserve"> </w:t>
      </w:r>
    </w:p>
    <w:sectPr w:rsidR="00F02E37" w:rsidSect="006112E7">
      <w:pgSz w:w="12240" w:h="15840"/>
      <w:pgMar w:top="720" w:right="720" w:bottom="720" w:left="720" w:header="720" w:footer="720" w:gutter="0"/>
      <w:cols w:space="720"/>
      <w:docGrid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5FC"/>
    <w:multiLevelType w:val="hybridMultilevel"/>
    <w:tmpl w:val="1414ADDC"/>
    <w:lvl w:ilvl="0" w:tplc="6E529888">
      <w:start w:val="1"/>
      <w:numFmt w:val="bullet"/>
      <w:lvlText w:val="•"/>
      <w:lvlJc w:val="left"/>
      <w:pPr>
        <w:ind w:left="1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3012AA">
      <w:start w:val="1"/>
      <w:numFmt w:val="bullet"/>
      <w:lvlText w:val="o"/>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2C04D0">
      <w:start w:val="1"/>
      <w:numFmt w:val="bullet"/>
      <w:lvlText w:val="▪"/>
      <w:lvlJc w:val="left"/>
      <w:pPr>
        <w:ind w:left="2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1AFDB2">
      <w:start w:val="1"/>
      <w:numFmt w:val="bullet"/>
      <w:lvlText w:val="•"/>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88EAD6">
      <w:start w:val="1"/>
      <w:numFmt w:val="bullet"/>
      <w:lvlText w:val="o"/>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EA1062">
      <w:start w:val="1"/>
      <w:numFmt w:val="bullet"/>
      <w:lvlText w:val="▪"/>
      <w:lvlJc w:val="left"/>
      <w:pPr>
        <w:ind w:left="5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CA1AAE">
      <w:start w:val="1"/>
      <w:numFmt w:val="bullet"/>
      <w:lvlText w:val="•"/>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3851DC">
      <w:start w:val="1"/>
      <w:numFmt w:val="bullet"/>
      <w:lvlText w:val="o"/>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1AAF22">
      <w:start w:val="1"/>
      <w:numFmt w:val="bullet"/>
      <w:lvlText w:val="▪"/>
      <w:lvlJc w:val="left"/>
      <w:pPr>
        <w:ind w:left="7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AA4E95"/>
    <w:multiLevelType w:val="hybridMultilevel"/>
    <w:tmpl w:val="C3620694"/>
    <w:lvl w:ilvl="0" w:tplc="A7D087FA">
      <w:start w:val="1"/>
      <w:numFmt w:val="bullet"/>
      <w:lvlText w:val="•"/>
      <w:lvlJc w:val="left"/>
      <w:pPr>
        <w:ind w:left="1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3EAA9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F2B30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69FB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8E97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5AA3C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2CA43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665B6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48ADB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EC1409"/>
    <w:multiLevelType w:val="hybridMultilevel"/>
    <w:tmpl w:val="A07C2A12"/>
    <w:lvl w:ilvl="0" w:tplc="607E6036">
      <w:start w:val="1"/>
      <w:numFmt w:val="bullet"/>
      <w:lvlText w:val="•"/>
      <w:lvlJc w:val="left"/>
      <w:pPr>
        <w:ind w:left="1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1446E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2A40F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26006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672E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9CFC6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9EA18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D0340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42DF2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8928CD"/>
    <w:multiLevelType w:val="hybridMultilevel"/>
    <w:tmpl w:val="EB68A766"/>
    <w:lvl w:ilvl="0" w:tplc="98B607A6">
      <w:start w:val="1"/>
      <w:numFmt w:val="bullet"/>
      <w:lvlText w:val=""/>
      <w:lvlJc w:val="left"/>
      <w:pPr>
        <w:ind w:left="1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EE658C">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618CE1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C36F51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398D0B8">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ACA74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9B6B2F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BFACB8C">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DAA748">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37"/>
    <w:rsid w:val="001017DD"/>
    <w:rsid w:val="002F19FF"/>
    <w:rsid w:val="006112E7"/>
    <w:rsid w:val="00A351C2"/>
    <w:rsid w:val="00F0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90475-F283-49F2-9DF4-21D3EC7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10" w:hanging="10"/>
    </w:pPr>
    <w:rPr>
      <w:rFonts w:ascii="Calibri" w:eastAsia="Calibri" w:hAnsi="Calibri" w:cs="Calibri"/>
      <w:b/>
      <w:color w:val="000000"/>
    </w:rPr>
  </w:style>
  <w:style w:type="paragraph" w:styleId="Heading1">
    <w:name w:val="heading 1"/>
    <w:next w:val="Normal"/>
    <w:link w:val="Heading1Char"/>
    <w:uiPriority w:val="9"/>
    <w:unhideWhenUsed/>
    <w:qFormat/>
    <w:pPr>
      <w:keepNext/>
      <w:keepLines/>
      <w:spacing w:after="246"/>
      <w:ind w:left="72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91F88-DE7C-4CCB-B345-D50F0BA89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dc:creator>
  <cp:keywords/>
  <cp:lastModifiedBy>Meyer</cp:lastModifiedBy>
  <cp:revision>4</cp:revision>
  <dcterms:created xsi:type="dcterms:W3CDTF">2017-03-28T01:40:00Z</dcterms:created>
  <dcterms:modified xsi:type="dcterms:W3CDTF">2017-03-28T23:54:00Z</dcterms:modified>
</cp:coreProperties>
</file>